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hAnsi="Arial" w:cs="Arial"/>
          <w:b/>
          <w:color w:val="000000"/>
          <w:sz w:val="20"/>
          <w:szCs w:val="20"/>
        </w:rPr>
        <w:t>Obat Manjur Untuk Menyembuhkan Penyakit Paru Paru Pada Ibu Hamil Yang Terbuat Dari Bahan Alami</w:t>
      </w:r>
      <w:r>
        <w:rPr>
          <w:rFonts w:ascii="Arial" w:eastAsia="Times New Roman" w:hAnsi="Arial" w:cs="Arial"/>
          <w:color w:val="666666"/>
          <w:sz w:val="21"/>
          <w:szCs w:val="21"/>
          <w:lang w:eastAsia="id-ID"/>
        </w:rPr>
        <w:t xml:space="preserve">- </w:t>
      </w:r>
      <w:r w:rsidRPr="00E72911">
        <w:rPr>
          <w:rFonts w:ascii="Arial" w:eastAsia="Times New Roman" w:hAnsi="Arial" w:cs="Arial"/>
          <w:color w:val="666666"/>
          <w:sz w:val="21"/>
          <w:szCs w:val="21"/>
          <w:lang w:eastAsia="id-ID"/>
        </w:rPr>
        <w:t>Pada kesempatan kali ini saya akan membahas tentang salah satu jenis penyakit yang paling umum terjadi pada sebagian masyarakat, penyakit tersebut adalah penyakit paru paru. Dan juga saya akan berbagi sedikit tips untuk anda para ibu khususnya ibu yang sedang hamil yang sedang menderita penyakit paru paru, tentang bagaimana cara yang aman menyembuhkan penyakit paru paru pada ibu hamil. Namun sebelum anda melakukan tindakan pengobatan alangkah baiknya anda kenali lebih dalam lagih mengenai penyakit paru paru yang anda derita.</w:t>
      </w:r>
    </w:p>
    <w:p w:rsidR="00E72911" w:rsidRPr="00E72911" w:rsidRDefault="00E72911" w:rsidP="00E72911">
      <w:pPr>
        <w:shd w:val="clear" w:color="auto" w:fill="FFFFFF"/>
        <w:spacing w:after="0" w:line="240" w:lineRule="auto"/>
        <w:jc w:val="both"/>
        <w:outlineLvl w:val="1"/>
        <w:rPr>
          <w:rFonts w:ascii="Arial" w:eastAsia="Times New Roman" w:hAnsi="Arial" w:cs="Arial"/>
          <w:b/>
          <w:bCs/>
          <w:color w:val="666666"/>
          <w:sz w:val="24"/>
          <w:szCs w:val="24"/>
          <w:lang w:eastAsia="id-ID"/>
        </w:rPr>
      </w:pPr>
      <w:r w:rsidRPr="00E72911">
        <w:rPr>
          <w:rFonts w:ascii="Arial" w:eastAsia="Times New Roman" w:hAnsi="Arial" w:cs="Arial"/>
          <w:b/>
          <w:bCs/>
          <w:color w:val="666666"/>
          <w:sz w:val="24"/>
          <w:szCs w:val="24"/>
          <w:lang w:eastAsia="id-ID"/>
        </w:rPr>
        <w:t>Pengertian Penyakit Paru Paru Pada Ibu Hamil</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Penyakit paru paru adalah suatu infeksi yang terjadi pada saluran pernafasan atau pada organ paru paru, infeksi tersebut yang mengakibatkan timbulnya flek yang terjadi pada bagian pernafasan atau paru paru. Dan bagian flek tersebut yang mengakibatkan munculnya cairan yang berlebihan pada bagian pernafasan atau paru paru anda.</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p>
    <w:p w:rsidR="00E72911" w:rsidRPr="00E72911" w:rsidRDefault="00E72911" w:rsidP="00E72911">
      <w:pPr>
        <w:shd w:val="clear" w:color="auto" w:fill="FFFFFF"/>
        <w:spacing w:after="75" w:line="360" w:lineRule="atLeast"/>
        <w:jc w:val="both"/>
        <w:rPr>
          <w:rFonts w:ascii="Times New Roman" w:eastAsia="Times New Roman" w:hAnsi="Times New Roman" w:cs="Times New Roman"/>
          <w:color w:val="666666"/>
          <w:sz w:val="27"/>
          <w:szCs w:val="27"/>
          <w:lang w:eastAsia="id-ID"/>
        </w:rPr>
      </w:pPr>
      <w:r w:rsidRPr="00E72911">
        <w:rPr>
          <w:rFonts w:ascii="Arial" w:eastAsia="Times New Roman" w:hAnsi="Arial" w:cs="Arial"/>
          <w:color w:val="666666"/>
          <w:sz w:val="21"/>
          <w:szCs w:val="21"/>
          <w:lang w:eastAsia="id-ID"/>
        </w:rPr>
        <w:t>Baca Juga: </w:t>
      </w:r>
      <w:r w:rsidRPr="00E72911">
        <w:rPr>
          <w:rFonts w:ascii="&quot;arial&quot;" w:eastAsia="Times New Roman" w:hAnsi="&quot;arial&quot;" w:cs="Times New Roman"/>
          <w:color w:val="666666"/>
          <w:sz w:val="20"/>
          <w:szCs w:val="20"/>
          <w:lang w:eastAsia="id-ID"/>
        </w:rPr>
        <w:t> </w:t>
      </w:r>
      <w:hyperlink r:id="rId5" w:history="1">
        <w:r w:rsidRPr="00E72911">
          <w:rPr>
            <w:rFonts w:ascii="&quot;arial&quot;" w:eastAsia="Times New Roman" w:hAnsi="&quot;arial&quot;" w:cs="Times New Roman"/>
            <w:color w:val="0000FF"/>
            <w:sz w:val="20"/>
            <w:u w:val="single"/>
            <w:lang w:eastAsia="id-ID"/>
          </w:rPr>
          <w:t>Mengobati Penyakit Paru Paru Pada Ibu Hamil</w:t>
        </w:r>
      </w:hyperlink>
    </w:p>
    <w:p w:rsidR="00E72911" w:rsidRPr="00E72911" w:rsidRDefault="00E72911" w:rsidP="00E7291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90825" cy="2495550"/>
            <wp:effectExtent l="19050" t="0" r="9525" b="0"/>
            <wp:docPr id="1" name="Picture 1" descr="penyakit paru paru pada  ibu ha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ada  ibu hamil"/>
                    <pic:cNvPicPr>
                      <a:picLocks noChangeAspect="1" noChangeArrowheads="1"/>
                    </pic:cNvPicPr>
                  </pic:nvPicPr>
                  <pic:blipFill>
                    <a:blip r:embed="rId6"/>
                    <a:srcRect/>
                    <a:stretch>
                      <a:fillRect/>
                    </a:stretch>
                  </pic:blipFill>
                  <pic:spPr bwMode="auto">
                    <a:xfrm>
                      <a:off x="0" y="0"/>
                      <a:ext cx="2790825" cy="2495550"/>
                    </a:xfrm>
                    <a:prstGeom prst="rect">
                      <a:avLst/>
                    </a:prstGeom>
                    <a:noFill/>
                    <a:ln w="9525">
                      <a:noFill/>
                      <a:miter lim="800000"/>
                      <a:headEnd/>
                      <a:tailEnd/>
                    </a:ln>
                  </pic:spPr>
                </pic:pic>
              </a:graphicData>
            </a:graphic>
          </wp:inline>
        </w:drawing>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Ituh yang menyebabkan pernafasan menjadi tidak normal dan menjadikan oksigen yang harusnya tersuplai ke seluruh tubuh menjadi tersendat atau tidak bisa tersuplai dengan normal. Dan cairan ituh pula yang menyebabkan nafas penderita penyakit paru paru menjadi berat atau mengik.</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Oksigen yang tidak tersuplai dengan sempurna itulah yang menyebabkan badan menjadi lemas, kepala pusing, jantung berdetak cepat dan nafas ter engah-engah, dengan efek yang di timbulkan oleh penyakit paru paru ini tentunya penyakit paru paru ini sangat berbahaya bagi penderita ibu yang tengah hamil.</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 xml:space="preserve">Penyakit paru paru ini juga dapat sangat mudah menular ke orang lain yang tidak punya riwayat penyakit paru paru. Penularan tersebut dapat melalui udara atau percikan bersin yang keluar </w:t>
      </w:r>
      <w:r w:rsidRPr="00E72911">
        <w:rPr>
          <w:rFonts w:ascii="Arial" w:eastAsia="Times New Roman" w:hAnsi="Arial" w:cs="Arial"/>
          <w:color w:val="666666"/>
          <w:sz w:val="21"/>
          <w:szCs w:val="21"/>
          <w:lang w:eastAsia="id-ID"/>
        </w:rPr>
        <w:lastRenderedPageBreak/>
        <w:t>pada saat penderita penyakit paru paru bersin di sekitar orang yang tidak memiliki riwayat penyakit paru paru atau juga dapat melalui peralatan makan yang di pakai bersama tanpa di cuci terlebih dahulu.</w:t>
      </w:r>
    </w:p>
    <w:p w:rsidR="00E72911" w:rsidRPr="00E72911" w:rsidRDefault="00E72911" w:rsidP="00E72911">
      <w:pPr>
        <w:shd w:val="clear" w:color="auto" w:fill="FFFFFF"/>
        <w:spacing w:after="0" w:line="240" w:lineRule="auto"/>
        <w:jc w:val="both"/>
        <w:outlineLvl w:val="1"/>
        <w:rPr>
          <w:rFonts w:ascii="Arial" w:eastAsia="Times New Roman" w:hAnsi="Arial" w:cs="Arial"/>
          <w:b/>
          <w:bCs/>
          <w:color w:val="666666"/>
          <w:sz w:val="24"/>
          <w:szCs w:val="24"/>
          <w:lang w:eastAsia="id-ID"/>
        </w:rPr>
      </w:pPr>
      <w:r w:rsidRPr="00E72911">
        <w:rPr>
          <w:rFonts w:ascii="Arial" w:eastAsia="Times New Roman" w:hAnsi="Arial" w:cs="Arial"/>
          <w:b/>
          <w:bCs/>
          <w:color w:val="666666"/>
          <w:sz w:val="24"/>
          <w:szCs w:val="24"/>
          <w:lang w:eastAsia="id-ID"/>
        </w:rPr>
        <w:t>Penyebab penyakit paru paru Pada Ibu Hamil</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Berikut ini beberapa penyebab utama yang menyebabkan penyakit paru paru ini terjadi pada ibu hamil. Penyebab ini pula yang menyebabkan penderita mengalami penyakit paru paru yang sering kambuh.</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p>
    <w:p w:rsidR="00E72911" w:rsidRPr="00E72911" w:rsidRDefault="00E72911" w:rsidP="00E72911">
      <w:pPr>
        <w:shd w:val="clear" w:color="auto" w:fill="FFFFFF"/>
        <w:spacing w:after="0" w:line="360" w:lineRule="atLeast"/>
        <w:jc w:val="both"/>
        <w:rPr>
          <w:rFonts w:ascii="Times New Roman" w:eastAsia="Times New Roman" w:hAnsi="Times New Roman" w:cs="Times New Roman"/>
          <w:color w:val="666666"/>
          <w:sz w:val="27"/>
          <w:szCs w:val="27"/>
          <w:lang w:eastAsia="id-ID"/>
        </w:rPr>
      </w:pPr>
      <w:r w:rsidRPr="00E72911">
        <w:rPr>
          <w:rFonts w:ascii="&quot;arial&quot;" w:eastAsia="Times New Roman" w:hAnsi="&quot;arial&quot;" w:cs="Times New Roman"/>
          <w:color w:val="666666"/>
          <w:sz w:val="21"/>
          <w:szCs w:val="21"/>
          <w:lang w:eastAsia="id-ID"/>
        </w:rPr>
        <w:t>Baca Juga: </w:t>
      </w:r>
      <w:hyperlink r:id="rId7" w:history="1">
        <w:r w:rsidRPr="00E72911">
          <w:rPr>
            <w:rFonts w:ascii="&quot;arial&quot;" w:eastAsia="Times New Roman" w:hAnsi="&quot;arial&quot;" w:cs="Times New Roman"/>
            <w:color w:val="0000FF"/>
            <w:sz w:val="20"/>
            <w:u w:val="single"/>
            <w:lang w:eastAsia="id-ID"/>
          </w:rPr>
          <w:t> </w:t>
        </w:r>
        <w:r w:rsidRPr="00E72911">
          <w:rPr>
            <w:rFonts w:ascii="&quot;arial&quot;" w:eastAsia="Times New Roman" w:hAnsi="&quot;arial&quot;" w:cs="Times New Roman"/>
            <w:color w:val="000000"/>
            <w:sz w:val="20"/>
            <w:u w:val="single"/>
            <w:lang w:eastAsia="id-ID"/>
          </w:rPr>
          <w:t>Mengobati Penyakit Paru Paru Pada Ibu Hamil</w:t>
        </w:r>
      </w:hyperlink>
    </w:p>
    <w:p w:rsidR="00E72911" w:rsidRPr="00E72911" w:rsidRDefault="00E72911" w:rsidP="00E72911">
      <w:pPr>
        <w:shd w:val="clear" w:color="auto" w:fill="FFFFFF"/>
        <w:spacing w:after="75" w:line="360" w:lineRule="atLeast"/>
        <w:jc w:val="both"/>
        <w:rPr>
          <w:rFonts w:ascii="Times New Roman" w:eastAsia="Times New Roman" w:hAnsi="Times New Roman" w:cs="Times New Roman"/>
          <w:color w:val="666666"/>
          <w:sz w:val="27"/>
          <w:szCs w:val="27"/>
          <w:lang w:eastAsia="id-ID"/>
        </w:rPr>
      </w:pP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1695450"/>
            <wp:effectExtent l="19050" t="0" r="0" b="0"/>
            <wp:docPr id="2" name="Picture 2" descr="penyakit paru paru pada  ibu ha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ada  ibu hamil"/>
                    <pic:cNvPicPr>
                      <a:picLocks noChangeAspect="1" noChangeArrowheads="1"/>
                    </pic:cNvPicPr>
                  </pic:nvPicPr>
                  <pic:blipFill>
                    <a:blip r:embed="rId8"/>
                    <a:srcRect/>
                    <a:stretch>
                      <a:fillRect/>
                    </a:stretch>
                  </pic:blipFill>
                  <pic:spPr bwMode="auto">
                    <a:xfrm>
                      <a:off x="0" y="0"/>
                      <a:ext cx="3048000" cy="1695450"/>
                    </a:xfrm>
                    <a:prstGeom prst="rect">
                      <a:avLst/>
                    </a:prstGeom>
                    <a:noFill/>
                    <a:ln w="9525">
                      <a:noFill/>
                      <a:miter lim="800000"/>
                      <a:headEnd/>
                      <a:tailEnd/>
                    </a:ln>
                  </pic:spPr>
                </pic:pic>
              </a:graphicData>
            </a:graphic>
          </wp:inline>
        </w:drawing>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p>
    <w:p w:rsidR="00E72911" w:rsidRPr="00E72911" w:rsidRDefault="00E72911" w:rsidP="00E72911">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E72911">
        <w:rPr>
          <w:rFonts w:ascii="Arial" w:eastAsia="Times New Roman" w:hAnsi="Arial" w:cs="Arial"/>
          <w:b/>
          <w:bCs/>
          <w:color w:val="000000"/>
          <w:sz w:val="24"/>
          <w:szCs w:val="24"/>
          <w:lang w:eastAsia="id-ID"/>
        </w:rPr>
        <w:t>* Jamur</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Ada tiga jenis jamur tanah yang dapat menyebabkan penyakit paru paru, jamur ini adalah:</w:t>
      </w:r>
    </w:p>
    <w:p w:rsidR="00E72911" w:rsidRPr="00E72911" w:rsidRDefault="00E72911" w:rsidP="00E72911">
      <w:pPr>
        <w:numPr>
          <w:ilvl w:val="0"/>
          <w:numId w:val="1"/>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Coccidioidomycosis.</w:t>
      </w:r>
    </w:p>
    <w:p w:rsidR="00E72911" w:rsidRPr="00E72911" w:rsidRDefault="00E72911" w:rsidP="00E72911">
      <w:pPr>
        <w:numPr>
          <w:ilvl w:val="0"/>
          <w:numId w:val="1"/>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Histoplasmosis.</w:t>
      </w:r>
    </w:p>
    <w:p w:rsidR="00E72911" w:rsidRPr="00E72911" w:rsidRDefault="00E72911" w:rsidP="00E72911">
      <w:pPr>
        <w:numPr>
          <w:ilvl w:val="0"/>
          <w:numId w:val="1"/>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Cryptococcus.</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Infeksi jamur serius paling umum terjadi pada orang yang memiliki sistem kekebalan tubuh yang lemah. Akibat dari penggunaan jangka panjang obat-obatan untuk menekan sistem kekebalan tubuh, misalnya obat setroid atau pada mereka yang memiliki HIV / AIDS.</w:t>
      </w:r>
    </w:p>
    <w:p w:rsidR="00E72911" w:rsidRPr="00E72911" w:rsidRDefault="00E72911" w:rsidP="00E72911">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E72911">
        <w:rPr>
          <w:rFonts w:ascii="Arial" w:eastAsia="Times New Roman" w:hAnsi="Arial" w:cs="Arial"/>
          <w:b/>
          <w:bCs/>
          <w:color w:val="000000"/>
          <w:sz w:val="24"/>
          <w:szCs w:val="24"/>
          <w:lang w:eastAsia="id-ID"/>
        </w:rPr>
        <w:t>* Bakteri</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Bakteri adalah penyebab penyakit paru paru terjadi, paling umum terjadi pada orang dewasa. Beberapa orang, terutama orang tua sering mengalami penyakit paru paru dan bakteri masuk setelah terserang flu atau bahkan flu biasa yang terjadi pada orang tersebut.</w:t>
      </w:r>
    </w:p>
    <w:p w:rsidR="00E72911" w:rsidRPr="00E72911" w:rsidRDefault="00E72911" w:rsidP="00E72911">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E72911">
        <w:rPr>
          <w:rFonts w:ascii="Arial" w:eastAsia="Times New Roman" w:hAnsi="Arial" w:cs="Arial"/>
          <w:b/>
          <w:bCs/>
          <w:color w:val="000000"/>
          <w:sz w:val="24"/>
          <w:szCs w:val="24"/>
          <w:lang w:eastAsia="id-ID"/>
        </w:rPr>
        <w:t>* Virus</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 xml:space="preserve">Virus pernapasan menyebabkan hingga sepertiga dari seluruh kasus penyakit paru paru terjadi. Dan virus ini merupakan penyebab penyakit paru paru terjadi dan yang paling umum menyerang </w:t>
      </w:r>
      <w:r w:rsidRPr="00E72911">
        <w:rPr>
          <w:rFonts w:ascii="Arial" w:eastAsia="Times New Roman" w:hAnsi="Arial" w:cs="Arial"/>
          <w:color w:val="666666"/>
          <w:sz w:val="21"/>
          <w:szCs w:val="21"/>
          <w:lang w:eastAsia="id-ID"/>
        </w:rPr>
        <w:lastRenderedPageBreak/>
        <w:t>pada sebagian anak-anak di bawah 5 tahun. Tapi pada sebagian kasus hanya berupa radang paru-paru ringan yang dapat membaik sekitar 1 sampai 3 minggu tanpa pengobatan. Beberapa kasus bisa terjadi lebih serius dan mungkin memerlukan perawatan dan pengobatan yang intensif.</w:t>
      </w:r>
    </w:p>
    <w:p w:rsidR="00E72911" w:rsidRPr="00E72911" w:rsidRDefault="00E72911" w:rsidP="00E72911">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E72911">
        <w:rPr>
          <w:rFonts w:ascii="Arial" w:eastAsia="Times New Roman" w:hAnsi="Arial" w:cs="Arial"/>
          <w:b/>
          <w:bCs/>
          <w:color w:val="000000"/>
          <w:sz w:val="24"/>
          <w:szCs w:val="24"/>
          <w:lang w:eastAsia="id-ID"/>
        </w:rPr>
        <w:t>* Usia</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Penyakit paru paru dapat mempengaruhi orang-orang di segala usia. Namun, ada dua kelompok umur yang memiliki resiko lebih besar menderita penyakit paru paru:</w:t>
      </w:r>
    </w:p>
    <w:p w:rsidR="00E72911" w:rsidRPr="00E72911" w:rsidRDefault="00E72911" w:rsidP="00E72911">
      <w:pPr>
        <w:numPr>
          <w:ilvl w:val="0"/>
          <w:numId w:val="2"/>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Bayi yang berusia 2 tahun atau di bawahnya (karena sistem kekebalan tubuh yang masih berkembang selama beberapa tahun pertama kehidupan).</w:t>
      </w:r>
    </w:p>
    <w:p w:rsidR="00E72911" w:rsidRPr="00E72911" w:rsidRDefault="00E72911" w:rsidP="00E72911">
      <w:pPr>
        <w:numPr>
          <w:ilvl w:val="0"/>
          <w:numId w:val="2"/>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Orang yang berusia 65 tahun atau lebih.</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Demikian beberapa penyabab yang dapat menjadikan penyakit paru paru terjadi dan menyebabkan penyakit paru paru menjadi mudah menyerang ibu hamil. Sebaiknya mulai dari sekarang anda untuk menghindari kegiatan apapun yang menyangkut penyebab yang ada di atas.</w:t>
      </w:r>
    </w:p>
    <w:p w:rsidR="00E72911" w:rsidRPr="00E72911" w:rsidRDefault="00E72911" w:rsidP="00E72911">
      <w:pPr>
        <w:shd w:val="clear" w:color="auto" w:fill="FFFFFF"/>
        <w:spacing w:after="0" w:line="240" w:lineRule="auto"/>
        <w:jc w:val="both"/>
        <w:outlineLvl w:val="1"/>
        <w:rPr>
          <w:rFonts w:ascii="Arial" w:eastAsia="Times New Roman" w:hAnsi="Arial" w:cs="Arial"/>
          <w:b/>
          <w:bCs/>
          <w:color w:val="666666"/>
          <w:sz w:val="24"/>
          <w:szCs w:val="24"/>
          <w:lang w:eastAsia="id-ID"/>
        </w:rPr>
      </w:pPr>
      <w:r w:rsidRPr="00E72911">
        <w:rPr>
          <w:rFonts w:ascii="Arial" w:eastAsia="Times New Roman" w:hAnsi="Arial" w:cs="Arial"/>
          <w:b/>
          <w:bCs/>
          <w:color w:val="666666"/>
          <w:sz w:val="24"/>
          <w:szCs w:val="24"/>
          <w:lang w:eastAsia="id-ID"/>
        </w:rPr>
        <w:t>Gejala Penyakit Paru Paru</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Berikut beberapa gejala yang muncul pada penderita awal penyakit paru paru, dan gejala ini pula muncul pada penderita penyakit paru paru pada ibu hamil.</w:t>
      </w:r>
    </w:p>
    <w:p w:rsidR="00E72911" w:rsidRPr="00E72911" w:rsidRDefault="00E72911" w:rsidP="00E72911">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Batuk, sakit pada dada, sesak napas, batuk berdarah, mudah lelah dan berat badan menurun.</w:t>
      </w:r>
    </w:p>
    <w:p w:rsidR="00E72911" w:rsidRPr="00E72911" w:rsidRDefault="00E72911" w:rsidP="00E72911">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Demam dan batuk terus-menerus, nafsu makan menurun, dan tubuh yang melemah.</w:t>
      </w:r>
    </w:p>
    <w:p w:rsidR="00E72911" w:rsidRPr="00E72911" w:rsidRDefault="00E72911" w:rsidP="00E72911">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Dada sesak, terasa nyeri, meradang, terserang diare, nyeri perut, atau ikterus.</w:t>
      </w:r>
    </w:p>
    <w:p w:rsidR="00E72911" w:rsidRPr="00E72911" w:rsidRDefault="00E72911" w:rsidP="00E72911">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Batuk dengan dengan berdahak, nafas tidak teratur dengan kesadaran menurun.</w:t>
      </w:r>
    </w:p>
    <w:p w:rsidR="00E72911" w:rsidRPr="00E72911" w:rsidRDefault="00E72911" w:rsidP="00E72911">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Gampang cape, badan mengurus, punggung membungkuk.</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Apabila gejala yang sama seperti di atas sudah muncul, maka segera obati sebelum penyakit tersebut bertambah buruk. Dan untuk anda penderita penyakit paru paru pada ibu hamil. Segera konsultasikan penyakit anda, untuk melakukan tindakan pengobatan yang tepat untuk di lakukan.</w:t>
      </w: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 xml:space="preserve">Demikian artikel yang saya buat mengenai penyakit paru paru. Semoga dapat bermanfaat bagi anda dan dapat membantu anda dalam melakukan tindakan pengobatan untuk penyakit paru </w:t>
      </w:r>
      <w:r w:rsidRPr="00E72911">
        <w:rPr>
          <w:rFonts w:ascii="Arial" w:eastAsia="Times New Roman" w:hAnsi="Arial" w:cs="Arial"/>
          <w:color w:val="666666"/>
          <w:sz w:val="21"/>
          <w:szCs w:val="21"/>
          <w:lang w:eastAsia="id-ID"/>
        </w:rPr>
        <w:lastRenderedPageBreak/>
        <w:t>paru yang anda derita dan untuk kandungan anda. Sedangkan untuk pengobatan herbal penyakit paru paru pada ibu hamil bisa anda lihat di bawah ini, trimakasih. </w:t>
      </w: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p>
    <w:p w:rsidR="00E72911" w:rsidRPr="00E72911" w:rsidRDefault="00E72911" w:rsidP="00E72911">
      <w:pPr>
        <w:shd w:val="clear" w:color="auto" w:fill="FFFFFF"/>
        <w:spacing w:after="75" w:line="360" w:lineRule="atLeast"/>
        <w:jc w:val="both"/>
        <w:rPr>
          <w:rFonts w:ascii="Arial" w:eastAsia="Times New Roman" w:hAnsi="Arial" w:cs="Arial"/>
          <w:color w:val="666666"/>
          <w:sz w:val="21"/>
          <w:szCs w:val="21"/>
          <w:lang w:eastAsia="id-ID"/>
        </w:rPr>
      </w:pPr>
      <w:r w:rsidRPr="00E72911">
        <w:rPr>
          <w:rFonts w:ascii="Arial" w:eastAsia="Times New Roman" w:hAnsi="Arial" w:cs="Arial"/>
          <w:color w:val="666666"/>
          <w:sz w:val="21"/>
          <w:szCs w:val="21"/>
          <w:lang w:eastAsia="id-ID"/>
        </w:rPr>
        <w:t>Baca Juga: </w:t>
      </w:r>
      <w:hyperlink r:id="rId9" w:history="1">
        <w:r w:rsidRPr="00E72911">
          <w:rPr>
            <w:rFonts w:ascii="&quot;arial&quot;" w:eastAsia="Times New Roman" w:hAnsi="&quot;arial&quot;" w:cs="Arial"/>
            <w:color w:val="0000FF"/>
            <w:sz w:val="20"/>
            <w:u w:val="single"/>
            <w:lang w:eastAsia="id-ID"/>
          </w:rPr>
          <w:t>Menyembuhkan Penyakit Paru Paru</w:t>
        </w:r>
      </w:hyperlink>
    </w:p>
    <w:p w:rsidR="00E72911" w:rsidRPr="00E72911" w:rsidRDefault="00E72911" w:rsidP="00E72911">
      <w:pPr>
        <w:spacing w:after="0" w:line="240" w:lineRule="auto"/>
        <w:rPr>
          <w:rFonts w:ascii="Times New Roman" w:eastAsia="Times New Roman" w:hAnsi="Times New Roman" w:cs="Times New Roman"/>
          <w:color w:val="000000"/>
          <w:sz w:val="27"/>
          <w:szCs w:val="27"/>
          <w:lang w:eastAsia="id-ID"/>
        </w:rPr>
      </w:pPr>
    </w:p>
    <w:p w:rsidR="00E72911" w:rsidRPr="00E72911" w:rsidRDefault="00E72911" w:rsidP="00E7291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E72911" w:rsidRPr="00E72911" w:rsidRDefault="00E72911" w:rsidP="00E7291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1"/>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2A4999" w:rsidRPr="00E72911" w:rsidRDefault="00E72911" w:rsidP="00E7291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2"/>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2A4999" w:rsidRPr="00E72911" w:rsidSect="002A49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1F48"/>
    <w:multiLevelType w:val="multilevel"/>
    <w:tmpl w:val="886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7A3B72"/>
    <w:multiLevelType w:val="multilevel"/>
    <w:tmpl w:val="D4DE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C467CD"/>
    <w:multiLevelType w:val="multilevel"/>
    <w:tmpl w:val="007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911"/>
    <w:rsid w:val="002A4999"/>
    <w:rsid w:val="00E729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99"/>
  </w:style>
  <w:style w:type="paragraph" w:styleId="Heading2">
    <w:name w:val="heading 2"/>
    <w:basedOn w:val="Normal"/>
    <w:link w:val="Heading2Char"/>
    <w:uiPriority w:val="9"/>
    <w:qFormat/>
    <w:rsid w:val="00E7291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E72911"/>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2911"/>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E72911"/>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E7291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E72911"/>
    <w:rPr>
      <w:color w:val="0000FF"/>
      <w:u w:val="single"/>
    </w:rPr>
  </w:style>
  <w:style w:type="paragraph" w:customStyle="1" w:styleId="separator">
    <w:name w:val="separator"/>
    <w:basedOn w:val="Normal"/>
    <w:rsid w:val="00E7291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E72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305298">
      <w:bodyDiv w:val="1"/>
      <w:marLeft w:val="0"/>
      <w:marRight w:val="0"/>
      <w:marTop w:val="0"/>
      <w:marBottom w:val="0"/>
      <w:divBdr>
        <w:top w:val="none" w:sz="0" w:space="0" w:color="auto"/>
        <w:left w:val="none" w:sz="0" w:space="0" w:color="auto"/>
        <w:bottom w:val="none" w:sz="0" w:space="0" w:color="auto"/>
        <w:right w:val="none" w:sz="0" w:space="0" w:color="auto"/>
      </w:divBdr>
      <w:divsChild>
        <w:div w:id="1378969624">
          <w:marLeft w:val="0"/>
          <w:marRight w:val="0"/>
          <w:marTop w:val="75"/>
          <w:marBottom w:val="75"/>
          <w:divBdr>
            <w:top w:val="none" w:sz="0" w:space="0" w:color="auto"/>
            <w:left w:val="none" w:sz="0" w:space="0" w:color="auto"/>
            <w:bottom w:val="none" w:sz="0" w:space="0" w:color="auto"/>
            <w:right w:val="none" w:sz="0" w:space="0" w:color="auto"/>
          </w:divBdr>
        </w:div>
        <w:div w:id="2060937401">
          <w:marLeft w:val="0"/>
          <w:marRight w:val="0"/>
          <w:marTop w:val="75"/>
          <w:marBottom w:val="75"/>
          <w:divBdr>
            <w:top w:val="none" w:sz="0" w:space="0" w:color="auto"/>
            <w:left w:val="none" w:sz="0" w:space="0" w:color="auto"/>
            <w:bottom w:val="none" w:sz="0" w:space="0" w:color="auto"/>
            <w:right w:val="none" w:sz="0" w:space="0" w:color="auto"/>
          </w:divBdr>
        </w:div>
        <w:div w:id="705643979">
          <w:marLeft w:val="0"/>
          <w:marRight w:val="0"/>
          <w:marTop w:val="75"/>
          <w:marBottom w:val="75"/>
          <w:divBdr>
            <w:top w:val="none" w:sz="0" w:space="0" w:color="auto"/>
            <w:left w:val="none" w:sz="0" w:space="0" w:color="auto"/>
            <w:bottom w:val="none" w:sz="0" w:space="0" w:color="auto"/>
            <w:right w:val="none" w:sz="0" w:space="0" w:color="auto"/>
          </w:divBdr>
        </w:div>
        <w:div w:id="601033617">
          <w:marLeft w:val="0"/>
          <w:marRight w:val="0"/>
          <w:marTop w:val="75"/>
          <w:marBottom w:val="75"/>
          <w:divBdr>
            <w:top w:val="none" w:sz="0" w:space="0" w:color="auto"/>
            <w:left w:val="none" w:sz="0" w:space="0" w:color="auto"/>
            <w:bottom w:val="none" w:sz="0" w:space="0" w:color="auto"/>
            <w:right w:val="none" w:sz="0" w:space="0" w:color="auto"/>
          </w:divBdr>
        </w:div>
        <w:div w:id="980425761">
          <w:marLeft w:val="0"/>
          <w:marRight w:val="0"/>
          <w:marTop w:val="75"/>
          <w:marBottom w:val="75"/>
          <w:divBdr>
            <w:top w:val="none" w:sz="0" w:space="0" w:color="auto"/>
            <w:left w:val="none" w:sz="0" w:space="0" w:color="auto"/>
            <w:bottom w:val="none" w:sz="0" w:space="0" w:color="auto"/>
            <w:right w:val="none" w:sz="0" w:space="0" w:color="auto"/>
          </w:divBdr>
        </w:div>
        <w:div w:id="850215644">
          <w:marLeft w:val="0"/>
          <w:marRight w:val="0"/>
          <w:marTop w:val="75"/>
          <w:marBottom w:val="75"/>
          <w:divBdr>
            <w:top w:val="none" w:sz="0" w:space="0" w:color="auto"/>
            <w:left w:val="none" w:sz="0" w:space="0" w:color="auto"/>
            <w:bottom w:val="none" w:sz="0" w:space="0" w:color="auto"/>
            <w:right w:val="none" w:sz="0" w:space="0" w:color="auto"/>
          </w:divBdr>
        </w:div>
        <w:div w:id="376047293">
          <w:marLeft w:val="0"/>
          <w:marRight w:val="0"/>
          <w:marTop w:val="75"/>
          <w:marBottom w:val="75"/>
          <w:divBdr>
            <w:top w:val="none" w:sz="0" w:space="0" w:color="auto"/>
            <w:left w:val="none" w:sz="0" w:space="0" w:color="auto"/>
            <w:bottom w:val="none" w:sz="0" w:space="0" w:color="auto"/>
            <w:right w:val="none" w:sz="0" w:space="0" w:color="auto"/>
          </w:divBdr>
        </w:div>
        <w:div w:id="387152635">
          <w:marLeft w:val="0"/>
          <w:marRight w:val="0"/>
          <w:marTop w:val="75"/>
          <w:marBottom w:val="75"/>
          <w:divBdr>
            <w:top w:val="none" w:sz="0" w:space="0" w:color="auto"/>
            <w:left w:val="none" w:sz="0" w:space="0" w:color="auto"/>
            <w:bottom w:val="none" w:sz="0" w:space="0" w:color="auto"/>
            <w:right w:val="none" w:sz="0" w:space="0" w:color="auto"/>
          </w:divBdr>
        </w:div>
        <w:div w:id="582568150">
          <w:marLeft w:val="0"/>
          <w:marRight w:val="0"/>
          <w:marTop w:val="75"/>
          <w:marBottom w:val="75"/>
          <w:divBdr>
            <w:top w:val="none" w:sz="0" w:space="0" w:color="auto"/>
            <w:left w:val="none" w:sz="0" w:space="0" w:color="auto"/>
            <w:bottom w:val="none" w:sz="0" w:space="0" w:color="auto"/>
            <w:right w:val="none" w:sz="0" w:space="0" w:color="auto"/>
          </w:divBdr>
        </w:div>
        <w:div w:id="1520851587">
          <w:marLeft w:val="0"/>
          <w:marRight w:val="0"/>
          <w:marTop w:val="75"/>
          <w:marBottom w:val="75"/>
          <w:divBdr>
            <w:top w:val="none" w:sz="0" w:space="0" w:color="auto"/>
            <w:left w:val="none" w:sz="0" w:space="0" w:color="auto"/>
            <w:bottom w:val="none" w:sz="0" w:space="0" w:color="auto"/>
            <w:right w:val="none" w:sz="0" w:space="0" w:color="auto"/>
          </w:divBdr>
        </w:div>
        <w:div w:id="2138837105">
          <w:marLeft w:val="0"/>
          <w:marRight w:val="0"/>
          <w:marTop w:val="75"/>
          <w:marBottom w:val="75"/>
          <w:divBdr>
            <w:top w:val="none" w:sz="0" w:space="0" w:color="auto"/>
            <w:left w:val="none" w:sz="0" w:space="0" w:color="auto"/>
            <w:bottom w:val="none" w:sz="0" w:space="0" w:color="auto"/>
            <w:right w:val="none" w:sz="0" w:space="0" w:color="auto"/>
          </w:divBdr>
        </w:div>
        <w:div w:id="1020084757">
          <w:marLeft w:val="0"/>
          <w:marRight w:val="0"/>
          <w:marTop w:val="75"/>
          <w:marBottom w:val="75"/>
          <w:divBdr>
            <w:top w:val="none" w:sz="0" w:space="0" w:color="auto"/>
            <w:left w:val="none" w:sz="0" w:space="0" w:color="auto"/>
            <w:bottom w:val="none" w:sz="0" w:space="0" w:color="auto"/>
            <w:right w:val="none" w:sz="0" w:space="0" w:color="auto"/>
          </w:divBdr>
        </w:div>
        <w:div w:id="1144590472">
          <w:marLeft w:val="0"/>
          <w:marRight w:val="0"/>
          <w:marTop w:val="75"/>
          <w:marBottom w:val="75"/>
          <w:divBdr>
            <w:top w:val="none" w:sz="0" w:space="0" w:color="auto"/>
            <w:left w:val="none" w:sz="0" w:space="0" w:color="auto"/>
            <w:bottom w:val="none" w:sz="0" w:space="0" w:color="auto"/>
            <w:right w:val="none" w:sz="0" w:space="0" w:color="auto"/>
          </w:divBdr>
        </w:div>
        <w:div w:id="1328940572">
          <w:marLeft w:val="0"/>
          <w:marRight w:val="0"/>
          <w:marTop w:val="75"/>
          <w:marBottom w:val="75"/>
          <w:divBdr>
            <w:top w:val="none" w:sz="0" w:space="0" w:color="auto"/>
            <w:left w:val="none" w:sz="0" w:space="0" w:color="auto"/>
            <w:bottom w:val="none" w:sz="0" w:space="0" w:color="auto"/>
            <w:right w:val="none" w:sz="0" w:space="0" w:color="auto"/>
          </w:divBdr>
        </w:div>
        <w:div w:id="1963002124">
          <w:marLeft w:val="0"/>
          <w:marRight w:val="0"/>
          <w:marTop w:val="75"/>
          <w:marBottom w:val="75"/>
          <w:divBdr>
            <w:top w:val="none" w:sz="0" w:space="0" w:color="auto"/>
            <w:left w:val="none" w:sz="0" w:space="0" w:color="auto"/>
            <w:bottom w:val="none" w:sz="0" w:space="0" w:color="auto"/>
            <w:right w:val="none" w:sz="0" w:space="0" w:color="auto"/>
          </w:divBdr>
        </w:div>
        <w:div w:id="564608116">
          <w:marLeft w:val="0"/>
          <w:marRight w:val="0"/>
          <w:marTop w:val="75"/>
          <w:marBottom w:val="75"/>
          <w:divBdr>
            <w:top w:val="none" w:sz="0" w:space="0" w:color="auto"/>
            <w:left w:val="none" w:sz="0" w:space="0" w:color="auto"/>
            <w:bottom w:val="none" w:sz="0" w:space="0" w:color="auto"/>
            <w:right w:val="none" w:sz="0" w:space="0" w:color="auto"/>
          </w:divBdr>
        </w:div>
        <w:div w:id="1013141923">
          <w:marLeft w:val="0"/>
          <w:marRight w:val="0"/>
          <w:marTop w:val="75"/>
          <w:marBottom w:val="75"/>
          <w:divBdr>
            <w:top w:val="none" w:sz="0" w:space="0" w:color="auto"/>
            <w:left w:val="none" w:sz="0" w:space="0" w:color="auto"/>
            <w:bottom w:val="none" w:sz="0" w:space="0" w:color="auto"/>
            <w:right w:val="none" w:sz="0" w:space="0" w:color="auto"/>
          </w:divBdr>
        </w:div>
        <w:div w:id="742021668">
          <w:marLeft w:val="0"/>
          <w:marRight w:val="0"/>
          <w:marTop w:val="75"/>
          <w:marBottom w:val="75"/>
          <w:divBdr>
            <w:top w:val="none" w:sz="0" w:space="0" w:color="auto"/>
            <w:left w:val="none" w:sz="0" w:space="0" w:color="auto"/>
            <w:bottom w:val="none" w:sz="0" w:space="0" w:color="auto"/>
            <w:right w:val="none" w:sz="0" w:space="0" w:color="auto"/>
          </w:divBdr>
        </w:div>
        <w:div w:id="1078943771">
          <w:marLeft w:val="0"/>
          <w:marRight w:val="0"/>
          <w:marTop w:val="75"/>
          <w:marBottom w:val="75"/>
          <w:divBdr>
            <w:top w:val="none" w:sz="0" w:space="0" w:color="auto"/>
            <w:left w:val="none" w:sz="0" w:space="0" w:color="auto"/>
            <w:bottom w:val="none" w:sz="0" w:space="0" w:color="auto"/>
            <w:right w:val="none" w:sz="0" w:space="0" w:color="auto"/>
          </w:divBdr>
        </w:div>
        <w:div w:id="1881089736">
          <w:marLeft w:val="0"/>
          <w:marRight w:val="0"/>
          <w:marTop w:val="75"/>
          <w:marBottom w:val="75"/>
          <w:divBdr>
            <w:top w:val="none" w:sz="0" w:space="0" w:color="auto"/>
            <w:left w:val="none" w:sz="0" w:space="0" w:color="auto"/>
            <w:bottom w:val="none" w:sz="0" w:space="0" w:color="auto"/>
            <w:right w:val="none" w:sz="0" w:space="0" w:color="auto"/>
          </w:divBdr>
        </w:div>
        <w:div w:id="1641693126">
          <w:marLeft w:val="0"/>
          <w:marRight w:val="0"/>
          <w:marTop w:val="75"/>
          <w:marBottom w:val="75"/>
          <w:divBdr>
            <w:top w:val="none" w:sz="0" w:space="0" w:color="auto"/>
            <w:left w:val="none" w:sz="0" w:space="0" w:color="auto"/>
            <w:bottom w:val="none" w:sz="0" w:space="0" w:color="auto"/>
            <w:right w:val="none" w:sz="0" w:space="0" w:color="auto"/>
          </w:divBdr>
        </w:div>
        <w:div w:id="561334719">
          <w:marLeft w:val="0"/>
          <w:marRight w:val="0"/>
          <w:marTop w:val="75"/>
          <w:marBottom w:val="75"/>
          <w:divBdr>
            <w:top w:val="none" w:sz="0" w:space="0" w:color="auto"/>
            <w:left w:val="none" w:sz="0" w:space="0" w:color="auto"/>
            <w:bottom w:val="none" w:sz="0" w:space="0" w:color="auto"/>
            <w:right w:val="none" w:sz="0" w:space="0" w:color="auto"/>
          </w:divBdr>
        </w:div>
        <w:div w:id="130967522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vertise4you.info/obat-tradisional-yang-berkhasiat-mengobati-penyakit-paru-paru-pada-ibu-hamil.html"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obatherbalpenyakitparuparu711475828.wordpress.com/2018/02/13/mengobati-penyakit-paru-paru-pada-ibu-hamil-menggunakan-bahan-alami/"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americansincairo.net/obat-untuk-menyembuhkan-penyakit-paru-paru-pada-ibu-hamil-yang-terbuat-dari-bahan-alam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2018-09-27T04:41:00Z</dcterms:created>
  <dcterms:modified xsi:type="dcterms:W3CDTF">2018-09-27T04:42:00Z</dcterms:modified>
</cp:coreProperties>
</file>